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A8" w:rsidRPr="005E20A8" w:rsidRDefault="005E20A8" w:rsidP="005E20A8">
      <w:pPr>
        <w:spacing w:line="240" w:lineRule="atLeast"/>
        <w:jc w:val="both"/>
        <w:rPr>
          <w:b/>
          <w:szCs w:val="28"/>
        </w:rPr>
      </w:pPr>
      <w:r w:rsidRPr="005E20A8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E20A8" w:rsidRPr="005E20A8" w:rsidTr="00BE7343">
        <w:tc>
          <w:tcPr>
            <w:tcW w:w="636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5E20A8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3617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</w:t>
            </w:r>
            <w:bookmarkStart w:id="0" w:name="_GoBack"/>
            <w:bookmarkEnd w:id="0"/>
            <w:r w:rsidRPr="005E20A8">
              <w:rPr>
                <w:szCs w:val="28"/>
                <w:lang w:val="uk-UA"/>
              </w:rPr>
              <w:t>ємців та громадських формувань, його категорія.</w:t>
            </w:r>
          </w:p>
        </w:tc>
        <w:tc>
          <w:tcPr>
            <w:tcW w:w="5812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bCs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5E20A8">
              <w:rPr>
                <w:szCs w:val="28"/>
                <w:lang w:val="uk-UA"/>
              </w:rPr>
              <w:t>; майдан                 ім. С. П. Корольова, 4/2, м. Житомир, 10014;</w:t>
            </w:r>
          </w:p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 xml:space="preserve">код  за ЄДРПОУ- 04053625; </w:t>
            </w:r>
          </w:p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E20A8" w:rsidRPr="005E20A8" w:rsidTr="00BE7343">
        <w:tc>
          <w:tcPr>
            <w:tcW w:w="636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5E20A8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617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:rsidR="005E20A8" w:rsidRPr="005E20A8" w:rsidRDefault="005E20A8" w:rsidP="00BE7343">
            <w:pPr>
              <w:jc w:val="both"/>
              <w:rPr>
                <w:rFonts w:eastAsia="Calibri"/>
                <w:b/>
                <w:iCs/>
                <w:lang w:val="uk-UA"/>
              </w:rPr>
            </w:pPr>
            <w:bookmarkStart w:id="1" w:name="_Hlk134629393"/>
            <w:r w:rsidRPr="005E20A8">
              <w:rPr>
                <w:rFonts w:eastAsia="Calibri"/>
                <w:b/>
                <w:bCs/>
                <w:iCs/>
                <w:lang w:val="uk-UA"/>
              </w:rPr>
              <w:t xml:space="preserve">Безпілотний літальний апарат </w:t>
            </w:r>
            <w:r w:rsidRPr="005E20A8">
              <w:rPr>
                <w:rFonts w:eastAsia="Calibri"/>
                <w:iCs/>
                <w:lang w:val="uk-UA"/>
              </w:rPr>
              <w:t xml:space="preserve">згідно з </w:t>
            </w:r>
            <w:bookmarkEnd w:id="1"/>
            <w:r w:rsidRPr="005E20A8">
              <w:rPr>
                <w:rFonts w:eastAsia="Calibri"/>
                <w:lang w:val="uk-UA"/>
              </w:rPr>
              <w:t xml:space="preserve"> ДК 021:2015 34710000-7 Вертольоти, літаки, космічні та інші літальні апарати з двигуном.</w:t>
            </w:r>
            <w:r w:rsidRPr="005E20A8">
              <w:rPr>
                <w:rFonts w:eastAsia="Calibri"/>
                <w:lang w:val="uk-UA"/>
              </w:rPr>
              <w:tab/>
            </w:r>
          </w:p>
          <w:p w:rsidR="005E20A8" w:rsidRPr="005E20A8" w:rsidRDefault="005E20A8" w:rsidP="00BE7343">
            <w:pPr>
              <w:shd w:val="clear" w:color="auto" w:fill="FFFFFF"/>
              <w:jc w:val="both"/>
              <w:textAlignment w:val="baseline"/>
              <w:rPr>
                <w:szCs w:val="28"/>
                <w:lang w:val="uk-UA" w:eastAsia="uk-UA"/>
              </w:rPr>
            </w:pPr>
            <w:r w:rsidRPr="005E20A8">
              <w:rPr>
                <w:szCs w:val="28"/>
                <w:lang w:val="uk-UA"/>
              </w:rPr>
              <w:t xml:space="preserve"> </w:t>
            </w:r>
          </w:p>
          <w:p w:rsidR="005E20A8" w:rsidRPr="005E20A8" w:rsidRDefault="005E20A8" w:rsidP="00BE7343">
            <w:pPr>
              <w:spacing w:line="240" w:lineRule="atLeast"/>
              <w:jc w:val="both"/>
              <w:rPr>
                <w:color w:val="FF0000"/>
                <w:szCs w:val="28"/>
                <w:lang w:val="uk-UA"/>
              </w:rPr>
            </w:pPr>
          </w:p>
          <w:p w:rsidR="005E20A8" w:rsidRPr="005E20A8" w:rsidRDefault="005E20A8" w:rsidP="00BE7343">
            <w:pPr>
              <w:spacing w:line="240" w:lineRule="atLeast"/>
              <w:jc w:val="both"/>
              <w:rPr>
                <w:color w:val="FF0000"/>
                <w:szCs w:val="28"/>
                <w:lang w:val="uk-UA"/>
              </w:rPr>
            </w:pPr>
          </w:p>
        </w:tc>
      </w:tr>
      <w:tr w:rsidR="005E20A8" w:rsidRPr="005E20A8" w:rsidTr="00BE7343">
        <w:tc>
          <w:tcPr>
            <w:tcW w:w="636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5E20A8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3617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:rsidR="005E20A8" w:rsidRPr="005E20A8" w:rsidRDefault="005E20A8" w:rsidP="00BE7343">
            <w:pPr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E20A8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  <w:lang w:val="uk-UA"/>
              </w:rPr>
              <w:t>UA-2024-02-15-000889-a</w:t>
            </w:r>
            <w:r w:rsidRPr="005E20A8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5E20A8" w:rsidRPr="005E20A8" w:rsidTr="00BE7343">
        <w:tc>
          <w:tcPr>
            <w:tcW w:w="636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5E20A8"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3617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E20A8" w:rsidRPr="005E20A8" w:rsidRDefault="005E20A8" w:rsidP="00BE7343">
            <w:pPr>
              <w:jc w:val="both"/>
              <w:rPr>
                <w:rFonts w:eastAsia="Calibri" w:cs="Times New Roman"/>
                <w:b/>
                <w:iCs/>
                <w:color w:val="000000" w:themeColor="text1"/>
                <w:lang w:val="uk-UA"/>
              </w:rPr>
            </w:pPr>
            <w:r w:rsidRPr="005E20A8">
              <w:rPr>
                <w:rFonts w:cs="Times New Roman"/>
                <w:color w:val="000000" w:themeColor="text1"/>
                <w:lang w:val="uk-UA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Pr="005E20A8">
              <w:rPr>
                <w:rFonts w:eastAsia="Calibri" w:cs="Times New Roman"/>
                <w:b/>
                <w:bCs/>
                <w:iCs/>
                <w:color w:val="000000" w:themeColor="text1"/>
                <w:lang w:val="uk-UA"/>
              </w:rPr>
              <w:t xml:space="preserve">Безпілотних літальних </w:t>
            </w:r>
            <w:r w:rsidRPr="005E20A8">
              <w:rPr>
                <w:rFonts w:eastAsia="Calibri" w:cs="Times New Roman"/>
                <w:b/>
                <w:bCs/>
                <w:iCs/>
                <w:color w:val="000000" w:themeColor="text1"/>
                <w:szCs w:val="28"/>
                <w:lang w:val="uk-UA"/>
              </w:rPr>
              <w:t xml:space="preserve">апаратів </w:t>
            </w:r>
            <w:r w:rsidRPr="005E20A8">
              <w:rPr>
                <w:rFonts w:cs="Times New Roman"/>
                <w:color w:val="000000" w:themeColor="text1"/>
                <w:szCs w:val="28"/>
                <w:shd w:val="clear" w:color="auto" w:fill="FFFFFF"/>
                <w:lang w:val="uk-UA"/>
              </w:rPr>
              <w:t>«Мольфар v1.2» або еквівалент</w:t>
            </w:r>
            <w:r w:rsidRPr="005E20A8">
              <w:rPr>
                <w:rFonts w:eastAsia="Calibri" w:cs="Times New Roman"/>
                <w:b/>
                <w:bCs/>
                <w:iCs/>
                <w:color w:val="000000" w:themeColor="text1"/>
                <w:lang w:val="uk-UA"/>
              </w:rPr>
              <w:t xml:space="preserve"> </w:t>
            </w:r>
            <w:r w:rsidRPr="005E20A8">
              <w:rPr>
                <w:rFonts w:cs="Times New Roman"/>
                <w:b/>
                <w:color w:val="000000" w:themeColor="text1"/>
                <w:lang w:val="uk-UA"/>
              </w:rPr>
              <w:t xml:space="preserve"> </w:t>
            </w:r>
            <w:r w:rsidRPr="005E20A8">
              <w:rPr>
                <w:rFonts w:eastAsia="Calibri" w:cs="Times New Roman"/>
                <w:iCs/>
                <w:color w:val="000000" w:themeColor="text1"/>
                <w:lang w:val="uk-UA"/>
              </w:rPr>
              <w:t xml:space="preserve">згідно з </w:t>
            </w:r>
            <w:r w:rsidRPr="005E20A8">
              <w:rPr>
                <w:rFonts w:eastAsia="Calibri" w:cs="Times New Roman"/>
                <w:color w:val="000000" w:themeColor="text1"/>
                <w:lang w:val="uk-UA"/>
              </w:rPr>
              <w:t xml:space="preserve"> ДК 021:2015 34710000-7 Вертольоти, літаки, космічні та інші літальні апарати з двигуном</w:t>
            </w:r>
            <w:r w:rsidRPr="005E20A8">
              <w:rPr>
                <w:rFonts w:cs="Times New Roman"/>
                <w:color w:val="000000" w:themeColor="text1"/>
                <w:lang w:val="uk-UA"/>
              </w:rPr>
              <w:t xml:space="preserve"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</w:t>
            </w:r>
            <w:r w:rsidRPr="005E20A8">
              <w:rPr>
                <w:rFonts w:cs="Times New Roman"/>
                <w:color w:val="000000" w:themeColor="text1"/>
                <w:lang w:val="uk-UA"/>
              </w:rPr>
              <w:lastRenderedPageBreak/>
              <w:t xml:space="preserve">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:rsidR="005E20A8" w:rsidRPr="005E20A8" w:rsidRDefault="005E20A8" w:rsidP="00BE7343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5E20A8">
              <w:rPr>
                <w:rFonts w:cs="Times New Roman"/>
                <w:color w:val="000000" w:themeColor="text1"/>
                <w:szCs w:val="28"/>
                <w:lang w:val="uk-UA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Pr="005E20A8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з</w:t>
            </w:r>
            <w:r w:rsidRPr="005E20A8">
              <w:rPr>
                <w:rFonts w:eastAsia="Times New Roman"/>
                <w:color w:val="000000" w:themeColor="text1"/>
                <w:szCs w:val="28"/>
                <w:lang w:val="uk-UA" w:eastAsia="ru-RU"/>
              </w:rPr>
              <w:t>гідно Додатку 1 Тендерної документації.</w:t>
            </w:r>
          </w:p>
        </w:tc>
      </w:tr>
      <w:tr w:rsidR="005E20A8" w:rsidRPr="005E20A8" w:rsidTr="00BE7343">
        <w:tc>
          <w:tcPr>
            <w:tcW w:w="636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5E20A8">
              <w:rPr>
                <w:bCs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617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812" w:type="dxa"/>
          </w:tcPr>
          <w:p w:rsidR="005E20A8" w:rsidRPr="005E20A8" w:rsidRDefault="005E20A8" w:rsidP="00BE7343">
            <w:pPr>
              <w:spacing w:line="240" w:lineRule="atLeast"/>
              <w:ind w:right="-116"/>
              <w:rPr>
                <w:color w:val="FF0000"/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МБ 0218240 «Заходи та роботи з територіальної оборони» за </w:t>
            </w:r>
            <w:r w:rsidRPr="005E20A8">
              <w:rPr>
                <w:rFonts w:cs="Times New Roman"/>
                <w:szCs w:val="28"/>
                <w:lang w:val="uk-UA"/>
              </w:rPr>
              <w:t xml:space="preserve">КЕКВ 3110. </w:t>
            </w:r>
            <w:r w:rsidRPr="005E20A8">
              <w:rPr>
                <w:szCs w:val="28"/>
                <w:lang w:val="uk-UA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5E20A8">
              <w:rPr>
                <w:szCs w:val="28"/>
                <w:lang w:val="uk-UA"/>
              </w:rPr>
              <w:t>закупівель</w:t>
            </w:r>
            <w:proofErr w:type="spellEnd"/>
            <w:r w:rsidRPr="005E20A8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5E20A8" w:rsidRPr="005E20A8" w:rsidTr="00BE7343">
        <w:tc>
          <w:tcPr>
            <w:tcW w:w="636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5E20A8">
              <w:rPr>
                <w:bCs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3617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>7240000,00 грн. (сім мільйонів двісті сорок тисяч грн. 00 коп.) з ПДВ.</w:t>
            </w:r>
          </w:p>
        </w:tc>
      </w:tr>
      <w:tr w:rsidR="005E20A8" w:rsidRPr="005E20A8" w:rsidTr="00BE7343">
        <w:tc>
          <w:tcPr>
            <w:tcW w:w="636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5E20A8">
              <w:rPr>
                <w:bCs/>
                <w:szCs w:val="28"/>
                <w:lang w:val="uk-UA"/>
              </w:rPr>
              <w:t>4.3</w:t>
            </w:r>
          </w:p>
        </w:tc>
        <w:tc>
          <w:tcPr>
            <w:tcW w:w="3617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E20A8" w:rsidRPr="005E20A8" w:rsidRDefault="005E20A8" w:rsidP="00BE7343">
            <w:pPr>
              <w:spacing w:line="240" w:lineRule="atLeast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 xml:space="preserve">Розрахунок очікуваної вартості предмета закупівлі </w:t>
            </w:r>
            <w:r w:rsidRPr="005E20A8">
              <w:rPr>
                <w:lang w:val="uk-UA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5E20A8">
              <w:rPr>
                <w:lang w:val="uk-UA"/>
              </w:rPr>
              <w:t>закупівель</w:t>
            </w:r>
            <w:proofErr w:type="spellEnd"/>
            <w:r w:rsidRPr="005E20A8">
              <w:rPr>
                <w:lang w:val="uk-UA"/>
              </w:rPr>
              <w:t xml:space="preserve"> «Прозоро», </w:t>
            </w:r>
            <w:r w:rsidRPr="005E20A8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і інформація, отримана шляхом проведення ринкових консультацій з постачальниками товару, </w:t>
            </w:r>
            <w:r w:rsidRPr="005E20A8">
              <w:rPr>
                <w:lang w:val="uk-UA"/>
              </w:rPr>
              <w:t>тощо.</w:t>
            </w:r>
            <w:r w:rsidRPr="005E20A8">
              <w:rPr>
                <w:szCs w:val="28"/>
                <w:lang w:val="uk-UA"/>
              </w:rPr>
              <w:t xml:space="preserve"> </w:t>
            </w:r>
          </w:p>
        </w:tc>
      </w:tr>
      <w:tr w:rsidR="005E20A8" w:rsidRPr="005E20A8" w:rsidTr="00BE7343">
        <w:tc>
          <w:tcPr>
            <w:tcW w:w="636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bCs/>
                <w:szCs w:val="28"/>
                <w:lang w:val="uk-UA"/>
              </w:rPr>
            </w:pPr>
            <w:r w:rsidRPr="005E20A8">
              <w:rPr>
                <w:bCs/>
                <w:szCs w:val="28"/>
                <w:lang w:val="uk-UA"/>
              </w:rPr>
              <w:t>5.</w:t>
            </w:r>
          </w:p>
        </w:tc>
        <w:tc>
          <w:tcPr>
            <w:tcW w:w="3617" w:type="dxa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>Процедура закупівлі.</w:t>
            </w:r>
          </w:p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5E20A8" w:rsidRPr="005E20A8" w:rsidRDefault="005E20A8" w:rsidP="00BE7343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5E20A8">
              <w:rPr>
                <w:szCs w:val="28"/>
                <w:lang w:val="uk-UA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5E20A8">
              <w:rPr>
                <w:szCs w:val="28"/>
                <w:lang w:val="uk-UA"/>
              </w:rPr>
              <w:t>закупівель</w:t>
            </w:r>
            <w:proofErr w:type="spellEnd"/>
            <w:r w:rsidRPr="005E20A8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:rsidR="005E20A8" w:rsidRPr="005E20A8" w:rsidRDefault="005E20A8" w:rsidP="005E20A8">
      <w:pPr>
        <w:spacing w:after="0" w:line="240" w:lineRule="atLeast"/>
        <w:rPr>
          <w:rFonts w:eastAsia="Calibri" w:cs="Times New Roman"/>
          <w:szCs w:val="28"/>
        </w:rPr>
      </w:pPr>
    </w:p>
    <w:p w:rsidR="001926BB" w:rsidRPr="005E20A8" w:rsidRDefault="001926BB"/>
    <w:sectPr w:rsidR="001926BB" w:rsidRPr="005E2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33"/>
    <w:rsid w:val="001926BB"/>
    <w:rsid w:val="005E20A8"/>
    <w:rsid w:val="008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C2BD-0548-45D3-8BF4-35C2938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A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select-all">
    <w:name w:val="h-select-all"/>
    <w:basedOn w:val="a0"/>
    <w:rsid w:val="005E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3112</Words>
  <Characters>1774</Characters>
  <Application>Microsoft Office Word</Application>
  <DocSecurity>0</DocSecurity>
  <Lines>14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2024-02-23T12:30:00Z</dcterms:created>
  <dcterms:modified xsi:type="dcterms:W3CDTF">2024-02-23T12:31:00Z</dcterms:modified>
</cp:coreProperties>
</file>